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1E795D">
        <w:rPr>
          <w:rFonts w:ascii="Times New Roman" w:hAnsi="Times New Roman" w:cs="Times New Roman"/>
          <w:sz w:val="28"/>
          <w:szCs w:val="28"/>
        </w:rPr>
        <w:t>17» декабря</w:t>
      </w:r>
      <w:bookmarkStart w:id="0" w:name="_GoBack"/>
      <w:bookmarkEnd w:id="0"/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1E795D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1E795D">
        <w:rPr>
          <w:rFonts w:ascii="Times New Roman" w:hAnsi="Times New Roman" w:cs="Times New Roman"/>
          <w:sz w:val="28"/>
          <w:szCs w:val="28"/>
        </w:rPr>
        <w:t>84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10:07:0042805:900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</w:t>
      </w:r>
      <w:proofErr w:type="gramEnd"/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693925">
        <w:rPr>
          <w:rFonts w:ascii="Times New Roman" w:hAnsi="Times New Roman" w:cs="Times New Roman"/>
          <w:sz w:val="28"/>
          <w:szCs w:val="28"/>
        </w:rPr>
        <w:t>42805:900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484339" w:rsidRPr="003F6FE4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693925">
        <w:rPr>
          <w:rFonts w:ascii="Times New Roman" w:hAnsi="Times New Roman" w:cs="Times New Roman"/>
          <w:sz w:val="28"/>
          <w:szCs w:val="28"/>
        </w:rPr>
        <w:t xml:space="preserve">п. Заозерный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  <w:proofErr w:type="gramEnd"/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2272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proofErr w:type="gramStart"/>
      <w:r w:rsidRPr="00085B76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42805:900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</w:t>
      </w:r>
      <w:r w:rsidR="00693925">
        <w:rPr>
          <w:rFonts w:ascii="Times New Roman" w:hAnsi="Times New Roman" w:cs="Times New Roman"/>
          <w:sz w:val="28"/>
          <w:szCs w:val="28"/>
        </w:rPr>
        <w:t>42805:900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="00D22722" w:rsidRPr="00085B76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Карелия, Сортавальский муниципальный округ, </w:t>
      </w:r>
      <w:r w:rsidR="00693925">
        <w:rPr>
          <w:rFonts w:ascii="Times New Roman" w:hAnsi="Times New Roman" w:cs="Times New Roman"/>
          <w:sz w:val="28"/>
          <w:szCs w:val="28"/>
        </w:rPr>
        <w:t>п. Заозерный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  <w:proofErr w:type="gramEnd"/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12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D54B8A">
        <w:rPr>
          <w:rFonts w:ascii="Times New Roman" w:hAnsi="Times New Roman" w:cs="Times New Roman"/>
          <w:sz w:val="28"/>
          <w:szCs w:val="28"/>
          <w:u w:val="single"/>
        </w:rPr>
        <w:t>29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1A9" w:rsidRDefault="006271A9" w:rsidP="004B6B6D">
      <w:pPr>
        <w:spacing w:after="0" w:line="240" w:lineRule="auto"/>
      </w:pPr>
      <w:r>
        <w:separator/>
      </w:r>
    </w:p>
  </w:endnote>
  <w:endnote w:type="continuationSeparator" w:id="0">
    <w:p w:rsidR="006271A9" w:rsidRDefault="006271A9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1A9" w:rsidRDefault="006271A9" w:rsidP="004B6B6D">
      <w:pPr>
        <w:spacing w:after="0" w:line="240" w:lineRule="auto"/>
      </w:pPr>
      <w:r>
        <w:separator/>
      </w:r>
    </w:p>
  </w:footnote>
  <w:footnote w:type="continuationSeparator" w:id="0">
    <w:p w:rsidR="006271A9" w:rsidRDefault="006271A9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53DB5"/>
    <w:rsid w:val="001A0EA2"/>
    <w:rsid w:val="001C751D"/>
    <w:rsid w:val="001E795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56296"/>
    <w:rsid w:val="0060577A"/>
    <w:rsid w:val="006203C2"/>
    <w:rsid w:val="006271A9"/>
    <w:rsid w:val="00645914"/>
    <w:rsid w:val="00693925"/>
    <w:rsid w:val="00695F03"/>
    <w:rsid w:val="006B7F24"/>
    <w:rsid w:val="006E27DB"/>
    <w:rsid w:val="006E53DA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56D9F"/>
    <w:rsid w:val="009B66F6"/>
    <w:rsid w:val="009D406C"/>
    <w:rsid w:val="00A5671B"/>
    <w:rsid w:val="00A72CFE"/>
    <w:rsid w:val="00A767F0"/>
    <w:rsid w:val="00B56F8A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F02A20"/>
    <w:rsid w:val="00F52A1C"/>
    <w:rsid w:val="00FB7097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36</cp:revision>
  <cp:lastPrinted>2025-05-27T11:23:00Z</cp:lastPrinted>
  <dcterms:created xsi:type="dcterms:W3CDTF">2025-04-21T13:44:00Z</dcterms:created>
  <dcterms:modified xsi:type="dcterms:W3CDTF">2025-12-17T06:41:00Z</dcterms:modified>
</cp:coreProperties>
</file>